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C73F" w14:textId="77777777" w:rsidR="00D9108E" w:rsidRDefault="00982568" w:rsidP="00982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8">
        <w:rPr>
          <w:rFonts w:ascii="Times New Roman" w:hAnsi="Times New Roman" w:cs="Times New Roman"/>
          <w:b/>
          <w:bCs/>
          <w:sz w:val="28"/>
          <w:szCs w:val="28"/>
        </w:rPr>
        <w:t>ОКАЗАНИЕ ПЕРВОЙ ПОМОЩИ. ПРАКТИЧЕСКИЕ ЗАДАНИЯ ДЛЯ САМОПРОВЕРКИ</w:t>
      </w:r>
    </w:p>
    <w:p w14:paraId="71818FE1" w14:textId="77777777" w:rsidR="00982568" w:rsidRDefault="00982568" w:rsidP="00982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65A6E" w14:textId="77777777" w:rsidR="00351AAC" w:rsidRPr="00351AAC" w:rsidRDefault="00351AAC" w:rsidP="00351AA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51AAC">
        <w:rPr>
          <w:rFonts w:ascii="Times New Roman" w:hAnsi="Times New Roman" w:cs="Times New Roman"/>
          <w:b/>
          <w:sz w:val="28"/>
          <w:szCs w:val="28"/>
        </w:rPr>
        <w:t xml:space="preserve">Модуль 4. Оказание первой помощи при прочих состояниях. </w:t>
      </w:r>
      <w:r w:rsidRPr="00351AAC">
        <w:rPr>
          <w:rFonts w:ascii="Times New Roman" w:hAnsi="Times New Roman" w:cs="Times New Roman"/>
          <w:b/>
          <w:bCs/>
          <w:sz w:val="28"/>
          <w:szCs w:val="28"/>
        </w:rPr>
        <w:t>Практические задания для самопроверки</w:t>
      </w:r>
    </w:p>
    <w:p w14:paraId="6747FD9C" w14:textId="77777777" w:rsidR="00900060" w:rsidRPr="00900060" w:rsidRDefault="00900060" w:rsidP="009000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060">
        <w:rPr>
          <w:rFonts w:ascii="Times New Roman" w:hAnsi="Times New Roman" w:cs="Times New Roman"/>
          <w:b/>
          <w:bCs/>
          <w:sz w:val="28"/>
          <w:szCs w:val="28"/>
        </w:rPr>
        <w:t>Задание №1</w:t>
      </w:r>
    </w:p>
    <w:p w14:paraId="4FD926BB" w14:textId="77777777" w:rsidR="00995C91" w:rsidRPr="00F57AB4" w:rsidRDefault="00900060" w:rsidP="00995C91">
      <w:pPr>
        <w:jc w:val="both"/>
        <w:rPr>
          <w:rFonts w:ascii="Times New Roman" w:hAnsi="Times New Roman" w:cs="Times New Roman"/>
          <w:sz w:val="28"/>
          <w:szCs w:val="28"/>
        </w:rPr>
      </w:pPr>
      <w:r w:rsidRPr="00900060">
        <w:rPr>
          <w:rFonts w:ascii="Times New Roman" w:hAnsi="Times New Roman" w:cs="Times New Roman"/>
          <w:sz w:val="28"/>
          <w:szCs w:val="28"/>
        </w:rPr>
        <w:t>На занятиях в фотолаборатории школы подростку 16 лет в глаз попал раствор, содержащий кислоту. Предъявляет жалобы на резкое жжение в правом глазу, невозможность открыть глаз.</w:t>
      </w:r>
      <w:r w:rsidR="00995C91">
        <w:rPr>
          <w:rFonts w:ascii="Times New Roman" w:hAnsi="Times New Roman" w:cs="Times New Roman"/>
          <w:sz w:val="28"/>
          <w:szCs w:val="28"/>
        </w:rPr>
        <w:t xml:space="preserve"> </w:t>
      </w:r>
      <w:r w:rsidR="00995C91" w:rsidRPr="00F57AB4">
        <w:rPr>
          <w:rFonts w:ascii="Times New Roman" w:hAnsi="Times New Roman" w:cs="Times New Roman"/>
          <w:sz w:val="28"/>
          <w:szCs w:val="28"/>
        </w:rPr>
        <w:t xml:space="preserve">Ваши предположения. Перечислите мероприятия по оказанию неотложной помощи. </w:t>
      </w:r>
    </w:p>
    <w:p w14:paraId="58AFC4B3" w14:textId="77777777" w:rsidR="00995C91" w:rsidRPr="00995C91" w:rsidRDefault="00995C91" w:rsidP="00995C91">
      <w:pPr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995C91">
        <w:rPr>
          <w:rFonts w:ascii="Times New Roman" w:hAnsi="Times New Roman" w:cs="Times New Roman"/>
          <w:sz w:val="28"/>
          <w:szCs w:val="28"/>
        </w:rPr>
        <w:t xml:space="preserve"> Химический ожог глаза. </w:t>
      </w:r>
    </w:p>
    <w:p w14:paraId="6A19EF07" w14:textId="77777777" w:rsidR="00995C91" w:rsidRPr="00995C91" w:rsidRDefault="00995C91" w:rsidP="00995C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5C91">
        <w:rPr>
          <w:rFonts w:ascii="Times New Roman" w:hAnsi="Times New Roman" w:cs="Times New Roman"/>
          <w:b/>
          <w:bCs/>
          <w:sz w:val="28"/>
          <w:szCs w:val="28"/>
        </w:rPr>
        <w:t xml:space="preserve">Помощь: </w:t>
      </w:r>
    </w:p>
    <w:p w14:paraId="7FF3BDE0" w14:textId="77777777" w:rsidR="00995C91" w:rsidRPr="00995C91" w:rsidRDefault="00995C91" w:rsidP="00995C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Длительное промывание глаза прохладной водой</w:t>
      </w:r>
    </w:p>
    <w:p w14:paraId="44C82E84" w14:textId="77777777" w:rsidR="00995C91" w:rsidRPr="00995C91" w:rsidRDefault="00995C91" w:rsidP="00995C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Закрыть глаз повязкой</w:t>
      </w:r>
    </w:p>
    <w:p w14:paraId="4EAD4669" w14:textId="77777777" w:rsidR="00995C91" w:rsidRPr="00995C91" w:rsidRDefault="00995C91" w:rsidP="00995C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Срочная консультация окулиста</w:t>
      </w:r>
    </w:p>
    <w:p w14:paraId="6872F66B" w14:textId="77777777" w:rsidR="00351AAC" w:rsidRDefault="00995C91" w:rsidP="00995C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Нейтрализующие растворы не применять!</w:t>
      </w:r>
    </w:p>
    <w:p w14:paraId="2F4EDB86" w14:textId="77777777" w:rsidR="00BC6372" w:rsidRDefault="00BC6372" w:rsidP="00BC637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87AD1" w14:textId="77777777" w:rsidR="00BC6372" w:rsidRDefault="00BC6372" w:rsidP="00BC637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CADA6" w14:textId="77777777" w:rsidR="00BC6372" w:rsidRDefault="00BC6372" w:rsidP="00BC637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C6372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 </w:t>
      </w:r>
    </w:p>
    <w:p w14:paraId="07BE6764" w14:textId="77777777" w:rsidR="00BC6372" w:rsidRPr="00BC6372" w:rsidRDefault="00BC6372" w:rsidP="00BC6372">
      <w:pPr>
        <w:pStyle w:val="txt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6372">
        <w:rPr>
          <w:sz w:val="28"/>
          <w:szCs w:val="28"/>
        </w:rPr>
        <w:t>Во время ремонта электропроводки в школе при работающем рубильнике рабочий руками дотронулся до оголенного провода. Наступила потеря сознания, рабочий упал, не отпустив электропровод.</w:t>
      </w:r>
    </w:p>
    <w:p w14:paraId="2E910FA4" w14:textId="77777777" w:rsidR="00BC6372" w:rsidRPr="00BC6372" w:rsidRDefault="00BC6372" w:rsidP="00BC6372">
      <w:pPr>
        <w:pStyle w:val="txt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6372">
        <w:rPr>
          <w:b/>
          <w:bCs/>
          <w:sz w:val="28"/>
          <w:szCs w:val="28"/>
        </w:rPr>
        <w:t>Ответ:</w:t>
      </w:r>
      <w:r w:rsidRPr="00BC6372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C6372">
        <w:rPr>
          <w:sz w:val="28"/>
          <w:szCs w:val="28"/>
        </w:rPr>
        <w:t>яжелая электротравма.</w:t>
      </w:r>
    </w:p>
    <w:p w14:paraId="0E11D5C8" w14:textId="77777777" w:rsidR="00BC6372" w:rsidRPr="00BC6372" w:rsidRDefault="00BC6372" w:rsidP="00BC6372">
      <w:pPr>
        <w:pStyle w:val="txt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BC6372">
        <w:rPr>
          <w:b/>
          <w:bCs/>
          <w:sz w:val="28"/>
          <w:szCs w:val="28"/>
        </w:rPr>
        <w:t xml:space="preserve">Помощь: </w:t>
      </w:r>
    </w:p>
    <w:p w14:paraId="5D430CE8" w14:textId="77777777" w:rsidR="00BC6372" w:rsidRDefault="00BC6372" w:rsidP="00BC6372">
      <w:pPr>
        <w:pStyle w:val="txt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6372">
        <w:rPr>
          <w:sz w:val="28"/>
          <w:szCs w:val="28"/>
        </w:rPr>
        <w:t>Выключить рубильник, освободить пострадавшего от контакта с электропроводом</w:t>
      </w:r>
    </w:p>
    <w:p w14:paraId="70530369" w14:textId="77777777" w:rsidR="00BC6372" w:rsidRPr="00BC6372" w:rsidRDefault="00BC6372" w:rsidP="00BC6372">
      <w:pPr>
        <w:pStyle w:val="txt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6372">
        <w:rPr>
          <w:sz w:val="28"/>
          <w:szCs w:val="28"/>
        </w:rPr>
        <w:t>Начать реанимационные мероприятия. Частота искусственного дыхания - 12 выдохов в пострадавшего в минуту. Частота закрытого массажа сердца - 100 сжатий грудной клетки в минуту. Ритм работы: 2 последовательных выдоха в пострадавшего и 30 сжатий грудной клетки.</w:t>
      </w:r>
    </w:p>
    <w:p w14:paraId="3BB6B8E6" w14:textId="77777777" w:rsidR="00BC6372" w:rsidRPr="00BC6372" w:rsidRDefault="00BC6372" w:rsidP="00BC6372">
      <w:pPr>
        <w:pStyle w:val="txt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6372">
        <w:rPr>
          <w:sz w:val="28"/>
          <w:szCs w:val="28"/>
        </w:rPr>
        <w:t>Вызвать «Скорую помощь»</w:t>
      </w:r>
    </w:p>
    <w:p w14:paraId="6BE01CCE" w14:textId="77777777" w:rsidR="00BC6372" w:rsidRPr="00BC6372" w:rsidRDefault="00BC6372" w:rsidP="00BC637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C6372" w:rsidRPr="00BC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C00"/>
    <w:multiLevelType w:val="hybridMultilevel"/>
    <w:tmpl w:val="840407EC"/>
    <w:lvl w:ilvl="0" w:tplc="9B6CFBC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A02"/>
    <w:multiLevelType w:val="hybridMultilevel"/>
    <w:tmpl w:val="2C005EA8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74CA"/>
    <w:multiLevelType w:val="hybridMultilevel"/>
    <w:tmpl w:val="811E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916"/>
    <w:multiLevelType w:val="hybridMultilevel"/>
    <w:tmpl w:val="B9C07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0737"/>
    <w:multiLevelType w:val="hybridMultilevel"/>
    <w:tmpl w:val="F364F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5E8C"/>
    <w:multiLevelType w:val="hybridMultilevel"/>
    <w:tmpl w:val="B492F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B11E4"/>
    <w:multiLevelType w:val="hybridMultilevel"/>
    <w:tmpl w:val="38E03D60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5495"/>
    <w:multiLevelType w:val="hybridMultilevel"/>
    <w:tmpl w:val="5044D262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C6202"/>
    <w:multiLevelType w:val="hybridMultilevel"/>
    <w:tmpl w:val="8444BF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66232"/>
    <w:multiLevelType w:val="hybridMultilevel"/>
    <w:tmpl w:val="E7123258"/>
    <w:lvl w:ilvl="0" w:tplc="9B6CFBC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01876">
    <w:abstractNumId w:val="4"/>
  </w:num>
  <w:num w:numId="2" w16cid:durableId="1078863319">
    <w:abstractNumId w:val="8"/>
  </w:num>
  <w:num w:numId="3" w16cid:durableId="17200537">
    <w:abstractNumId w:val="5"/>
  </w:num>
  <w:num w:numId="4" w16cid:durableId="1701780707">
    <w:abstractNumId w:val="3"/>
  </w:num>
  <w:num w:numId="5" w16cid:durableId="1454210544">
    <w:abstractNumId w:val="2"/>
  </w:num>
  <w:num w:numId="6" w16cid:durableId="1886018418">
    <w:abstractNumId w:val="1"/>
  </w:num>
  <w:num w:numId="7" w16cid:durableId="2060008727">
    <w:abstractNumId w:val="7"/>
  </w:num>
  <w:num w:numId="8" w16cid:durableId="1262106989">
    <w:abstractNumId w:val="6"/>
  </w:num>
  <w:num w:numId="9" w16cid:durableId="670060937">
    <w:abstractNumId w:val="0"/>
  </w:num>
  <w:num w:numId="10" w16cid:durableId="1687974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68"/>
    <w:rsid w:val="001019A0"/>
    <w:rsid w:val="001B084B"/>
    <w:rsid w:val="002B5E6A"/>
    <w:rsid w:val="00351AAC"/>
    <w:rsid w:val="00900060"/>
    <w:rsid w:val="00982568"/>
    <w:rsid w:val="00995C91"/>
    <w:rsid w:val="00BC6372"/>
    <w:rsid w:val="00C97A20"/>
    <w:rsid w:val="00D9108E"/>
    <w:rsid w:val="00F57AB4"/>
    <w:rsid w:val="00F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20B2"/>
  <w15:chartTrackingRefBased/>
  <w15:docId w15:val="{1F267BEC-6DEE-4A08-A9D5-38623DDA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91"/>
    <w:pPr>
      <w:ind w:left="720"/>
      <w:contextualSpacing/>
    </w:pPr>
  </w:style>
  <w:style w:type="paragraph" w:customStyle="1" w:styleId="txt">
    <w:name w:val="txt"/>
    <w:basedOn w:val="a"/>
    <w:rsid w:val="00BC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Карпова</dc:creator>
  <cp:keywords/>
  <dc:description/>
  <cp:lastModifiedBy>Анна Сопченко</cp:lastModifiedBy>
  <cp:revision>5</cp:revision>
  <dcterms:created xsi:type="dcterms:W3CDTF">2023-01-26T08:42:00Z</dcterms:created>
  <dcterms:modified xsi:type="dcterms:W3CDTF">2023-01-31T08:57:00Z</dcterms:modified>
</cp:coreProperties>
</file>